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B5EDB" Type="http://schemas.openxmlformats.org/officeDocument/2006/relationships/officeDocument" Target="/word/document.xml" /><Relationship Id="coreRE1B5EDB" Type="http://schemas.openxmlformats.org/package/2006/relationships/metadata/core-properties" Target="/docProps/core.xml" /><Relationship Id="customRE1B5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30.08.2023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