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20A7B" Type="http://schemas.openxmlformats.org/officeDocument/2006/relationships/officeDocument" Target="/word/document.xml" /><Relationship Id="coreR64620A7B" Type="http://schemas.openxmlformats.org/package/2006/relationships/metadata/core-properties" Target="/docProps/core.xml" /><Relationship Id="customR64620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6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66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66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8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8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2582" w:y="12891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16" w:h="230" w:hRule="exact" w:wrap="none" w:vAnchor="page" w:hAnchor="margin" w:x="3883" w:y="12891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29"/>
        <w:framePr w:w="375" w:h="245" w:hRule="exact" w:wrap="none" w:vAnchor="page" w:hAnchor="margin" w:x="28" w:y="13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512" w:y="1314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2136" w:y="1314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750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23" w:y="1314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926" w:y="1314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862" w:y="1314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774" w:y="13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08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81" w:y="1314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7195" w:y="1314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94" w:h="230" w:hRule="exact" w:wrap="none" w:vAnchor="page" w:hAnchor="margin" w:x="8054" w:y="13140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39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3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3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638" w:y="13390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4982" w:y="1339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5673" w:y="133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32" w:y="133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379" w:y="1339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315" w:y="1339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227" w:y="13390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86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86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86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8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86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0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09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09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81" w:h="230" w:hRule="exact" w:wrap="none" w:vAnchor="page" w:hAnchor="margin" w:x="4972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596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6422" w:y="1409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411" w:y="140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23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726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9052" w:y="1409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78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111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189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261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339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429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494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76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72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7012" w:y="1432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7560" w:y="143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7828" w:y="14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419" w:y="1432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9244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4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1670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76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518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3691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725" w:h="230" w:hRule="exact" w:wrap="none" w:vAnchor="page" w:hAnchor="margin" w:x="4603" w:y="1455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371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6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724" w:y="1455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1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0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15022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1502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15022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150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150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150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150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150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1502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150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1502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150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1502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49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49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49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49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49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49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49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49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49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4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49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49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49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49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39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394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62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6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625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625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6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6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85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85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85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8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8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85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30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308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308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30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483" w:y="308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8030" w:y="3085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9331" w:y="3085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152" w:y="3316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776" w:y="331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39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563" w:y="331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566" w:y="331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502" w:y="331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414" w:y="331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14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21" w:y="33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835" w:y="331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694" w:y="3316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8784" w:y="331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561" w:y="3316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9753" w:y="331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354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1977" w:y="354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2836" w:y="354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84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012" w:y="354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5227" w:y="3546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6571" w:y="3546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726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968" w:y="354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8904" w:y="354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77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777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77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77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77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777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777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258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1329" w:y="4007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13" w:h="230" w:hRule="exact" w:wrap="none" w:vAnchor="page" w:hAnchor="margin" w:x="2140" w:y="40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4007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400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40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5654" w:y="4007"/>
        <w:rPr>
          <w:rStyle w:val="C21"/>
          <w:rtl w:val="0"/>
        </w:rPr>
      </w:pPr>
      <w:r>
        <w:rPr>
          <w:rStyle w:val="C21"/>
          <w:rtl w:val="0"/>
        </w:rPr>
        <w:t>zpravodajské</w:t>
      </w:r>
    </w:p>
    <w:p>
      <w:pPr>
        <w:pStyle w:val="P28"/>
        <w:framePr w:w="505" w:h="230" w:hRule="exact" w:wrap="none" w:vAnchor="page" w:hAnchor="margin" w:x="6888" w:y="4007"/>
        <w:rPr>
          <w:rStyle w:val="C21"/>
          <w:rtl w:val="0"/>
        </w:rPr>
      </w:pPr>
      <w:r>
        <w:rPr>
          <w:rStyle w:val="C21"/>
          <w:rtl w:val="0"/>
        </w:rPr>
        <w:t>práci.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47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4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47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47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47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47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4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47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7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708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708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708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708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70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1181" w:h="230" w:hRule="exact" w:wrap="none" w:vAnchor="page" w:hAnchor="margin" w:x="5424" w:y="47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64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7252" w:y="47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742" w:y="470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8078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48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9331" w:y="470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139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61" w:y="49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2044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2779" w:y="4938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3028" w:y="49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3331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3945" w:y="4938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459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5284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553" w:y="4938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6379" w:y="493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7728" w:y="493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8020" w:y="493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8932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01" w:y="493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10060" w:y="493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1238" w:y="5169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1886" w:y="51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2390" w:y="5169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3158" w:y="516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3782" w:y="5169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4584" w:y="51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5088" w:y="5169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5745" w:y="5169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6091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374" w:y="5169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7108" w:y="516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7876" w:y="516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491" w:y="516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9182" w:y="5169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63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6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63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63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6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86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86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86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86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86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8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86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8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86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8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8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8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610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610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6100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