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46E88C" Type="http://schemas.openxmlformats.org/officeDocument/2006/relationships/officeDocument" Target="/word/document.xml" /><Relationship Id="coreR6846E88C" Type="http://schemas.openxmlformats.org/package/2006/relationships/metadata/core-properties" Target="/docProps/core.xml" /><Relationship Id="customR6846E8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a linek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30.9.2026 3:58:41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