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9CB6C" Type="http://schemas.openxmlformats.org/officeDocument/2006/relationships/officeDocument" Target="/word/document.xml" /><Relationship Id="coreR1399CB6C" Type="http://schemas.openxmlformats.org/package/2006/relationships/metadata/core-properties" Target="/docProps/core.xml" /><Relationship Id="customR1399C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 chovatelka a ošetřovatelka ovcí a koz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 chovatelka a ošetřovatelka ovcí a koz, 29.9.2026 23:37:20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7650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E754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