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AE565D" Type="http://schemas.openxmlformats.org/officeDocument/2006/relationships/officeDocument" Target="/word/document.xml" /><Relationship Id="coreR73AE565D" Type="http://schemas.openxmlformats.org/package/2006/relationships/metadata/core-properties" Target="/docProps/core.xml" /><Relationship Id="customR73AE56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20.10.2026 8:42:35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20.10.2026 8:42:35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