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FD5C1" Type="http://schemas.openxmlformats.org/officeDocument/2006/relationships/officeDocument" Target="/word/document.xml" /><Relationship Id="coreR424FD5C1" Type="http://schemas.openxmlformats.org/package/2006/relationships/metadata/core-properties" Target="/docProps/core.xml" /><Relationship Id="customR424FD5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Železář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Železobetonář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Železář/železářka,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