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B841B" Type="http://schemas.openxmlformats.org/officeDocument/2006/relationships/officeDocument" Target="/word/document.xml" /><Relationship Id="coreR398B841B" Type="http://schemas.openxmlformats.org/package/2006/relationships/metadata/core-properties" Target="/docProps/core.xml" /><Relationship Id="customR398B8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A9C8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